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33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ANEXO  0</w:t>
      </w:r>
      <w:r w:rsidDel="00000000" w:rsidR="00000000" w:rsidRPr="00000000">
        <w:rPr>
          <w:b w:val="1"/>
          <w:sz w:val="24"/>
          <w:szCs w:val="24"/>
          <w:rtl w:val="0"/>
        </w:rPr>
        <w:t xml:space="preserve">3-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33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DECLARAÇÃO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DE ETNIA E/OU DE VÍNCULO COM COMUNIDADE QUILOMBOLAS, POVOS ORIGINÁRIOS E COMUNIDADES TRADICIONAIS DO(A) SÓCIO(A),DO QUADRO SOCIETÁRIO OU REPRESENTANTE LEGAL DA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PROPONENTE/INSTITUIÇÃO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33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336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b w:val="1"/>
          <w:color w:val="ff0000"/>
          <w:sz w:val="24"/>
          <w:szCs w:val="24"/>
          <w:u w:val="single"/>
        </w:rPr>
      </w:pPr>
      <w:r w:rsidDel="00000000" w:rsidR="00000000" w:rsidRPr="00000000">
        <w:rPr>
          <w:b w:val="1"/>
          <w:color w:val="ff0000"/>
          <w:sz w:val="24"/>
          <w:szCs w:val="24"/>
          <w:u w:val="single"/>
          <w:rtl w:val="0"/>
        </w:rPr>
        <w:t xml:space="preserve">Instruções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color w:val="ff0000"/>
          <w:sz w:val="24"/>
          <w:szCs w:val="24"/>
        </w:rPr>
      </w:pPr>
      <w:r w:rsidDel="00000000" w:rsidR="00000000" w:rsidRPr="00000000">
        <w:rPr>
          <w:color w:val="ff0000"/>
          <w:sz w:val="24"/>
          <w:szCs w:val="24"/>
          <w:rtl w:val="0"/>
        </w:rPr>
        <w:t xml:space="preserve">1. Preencher todos os dados.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2. Assinar.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color w:val="ff0000"/>
          <w:sz w:val="24"/>
          <w:szCs w:val="24"/>
        </w:rPr>
      </w:pPr>
      <w:r w:rsidDel="00000000" w:rsidR="00000000" w:rsidRPr="00000000">
        <w:rPr>
          <w:color w:val="ff0000"/>
          <w:sz w:val="24"/>
          <w:szCs w:val="24"/>
          <w:rtl w:val="0"/>
        </w:rPr>
        <w:t xml:space="preserve">3. Enviar documento em formato PDF.</w:t>
      </w:r>
    </w:p>
    <w:p w:rsidR="00000000" w:rsidDel="00000000" w:rsidP="00000000" w:rsidRDefault="00000000" w:rsidRPr="00000000" w14:paraId="00000009">
      <w:pPr>
        <w:spacing w:after="120" w:before="120" w:line="33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33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 atendimento ao item 9.2. “c”, do  </w:t>
      </w:r>
      <w:r w:rsidDel="00000000" w:rsidR="00000000" w:rsidRPr="00000000">
        <w:rPr>
          <w:b w:val="1"/>
          <w:sz w:val="24"/>
          <w:szCs w:val="24"/>
          <w:rtl w:val="0"/>
        </w:rPr>
        <w:t xml:space="preserve">EDITAL Nº 01</w:t>
      </w:r>
      <w:r w:rsidDel="00000000" w:rsidR="00000000" w:rsidRPr="00000000">
        <w:rPr>
          <w:b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2025/PNAB-SPCINE - POLÍTICA NACIONAL ALDIR BLANC -</w:t>
      </w: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rtl w:val="0"/>
        </w:rPr>
        <w:t xml:space="preserve">CHAMAMENTO PARA SELEÇÃO DE INSTITUIÇÕES ATUANTES NO ÂMBITO DA FORMAÇÃO AUDIOVISUAL, PARA AMPLIAÇÃO DO “PROGRAMA DE APRIMORAMENTO PARA PROFISSIONAIS DO AUDIOVISUAL DA SPCINE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” </w:t>
      </w:r>
      <w:r w:rsidDel="00000000" w:rsidR="00000000" w:rsidRPr="00000000">
        <w:rPr>
          <w:sz w:val="24"/>
          <w:szCs w:val="24"/>
          <w:rtl w:val="0"/>
        </w:rPr>
        <w:t xml:space="preserve">eu,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nome)</w:t>
      </w:r>
      <w:r w:rsidDel="00000000" w:rsidR="00000000" w:rsidRPr="00000000">
        <w:rPr>
          <w:sz w:val="24"/>
          <w:szCs w:val="24"/>
          <w:rtl w:val="0"/>
        </w:rPr>
        <w:t xml:space="preserve">, portador(a) do documento de identidade RG nº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sz w:val="24"/>
          <w:szCs w:val="24"/>
          <w:rtl w:val="0"/>
        </w:rPr>
        <w:t xml:space="preserve"> e do CPF nº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sz w:val="24"/>
          <w:szCs w:val="24"/>
          <w:rtl w:val="0"/>
        </w:rPr>
        <w:t xml:space="preserve">, como representante legal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PROPONENTE/INSTITUIÇÃO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razão social)</w:t>
      </w:r>
      <w:r w:rsidDel="00000000" w:rsidR="00000000" w:rsidRPr="00000000">
        <w:rPr>
          <w:sz w:val="24"/>
          <w:szCs w:val="24"/>
          <w:rtl w:val="0"/>
        </w:rPr>
        <w:t xml:space="preserve">, inscrita no CNPJ sob o nº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sz w:val="24"/>
          <w:szCs w:val="24"/>
          <w:rtl w:val="0"/>
        </w:rPr>
        <w:t xml:space="preserve">, declaro sob as penas da lei que: </w:t>
      </w:r>
    </w:p>
    <w:p w:rsidR="00000000" w:rsidDel="00000000" w:rsidP="00000000" w:rsidRDefault="00000000" w:rsidRPr="00000000" w14:paraId="0000000B">
      <w:pPr>
        <w:spacing w:after="120" w:before="120" w:line="33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Sou membro do Quilombo/Grupo/</w:t>
      </w:r>
      <w:r w:rsidDel="00000000" w:rsidR="00000000" w:rsidRPr="00000000">
        <w:rPr>
          <w:sz w:val="24"/>
          <w:szCs w:val="24"/>
          <w:rtl w:val="0"/>
        </w:rPr>
        <w:t xml:space="preserve">Comunidade</w:t>
      </w:r>
      <w:r w:rsidDel="00000000" w:rsidR="00000000" w:rsidRPr="00000000">
        <w:rPr>
          <w:sz w:val="24"/>
          <w:szCs w:val="24"/>
          <w:rtl w:val="0"/>
        </w:rPr>
        <w:t xml:space="preserve">__________________________</w:t>
      </w:r>
      <w:r w:rsidDel="00000000" w:rsidR="00000000" w:rsidRPr="00000000">
        <w:rPr>
          <w:sz w:val="24"/>
          <w:szCs w:val="24"/>
          <w:rtl w:val="0"/>
        </w:rPr>
        <w:t xml:space="preserve"> (nome do Quilombo ou Grupo ou Comunidade) localizada no Estado de São Paulo.</w:t>
      </w:r>
    </w:p>
    <w:p w:rsidR="00000000" w:rsidDel="00000000" w:rsidP="00000000" w:rsidRDefault="00000000" w:rsidRPr="00000000" w14:paraId="0000000C">
      <w:pPr>
        <w:pStyle w:val="Heading1"/>
        <w:widowControl w:val="0"/>
        <w:tabs>
          <w:tab w:val="left" w:leader="none" w:pos="6750"/>
        </w:tabs>
        <w:spacing w:after="0" w:before="132" w:lineRule="auto"/>
        <w:ind w:left="0" w:firstLine="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(    ) resido em Área Rural                                     (    ) resido em Área Urbana</w:t>
      </w:r>
    </w:p>
    <w:p w:rsidR="00000000" w:rsidDel="00000000" w:rsidP="00000000" w:rsidRDefault="00000000" w:rsidRPr="00000000" w14:paraId="0000000D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10008"/>
        </w:tabs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</w:t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10008"/>
        </w:tabs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Local/Endereço:_____________________________________</w:t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Município de: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</w:t>
      </w:r>
    </w:p>
    <w:p w:rsidR="00000000" w:rsidDel="00000000" w:rsidP="00000000" w:rsidRDefault="00000000" w:rsidRPr="00000000" w14:paraId="00000011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Telefone(s) para contato: ______________________________________</w:t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ou</w:t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b) Sou representante legal de Associação/Fundação/Instituição sem fins lucrativos que atua estatutariamente com povos originários/comunidades tradicionais e que possui vínculo com o Quilombo/Grupo/Comunidade __________________________________ (nome do Quilombo ou Grupo ou Comunidade) localizada no Estado de São Paulo.</w:t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Local/Endereço: ____________________________________</w:t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Município de: ______________________________________________</w:t>
      </w:r>
    </w:p>
    <w:p w:rsidR="00000000" w:rsidDel="00000000" w:rsidP="00000000" w:rsidRDefault="00000000" w:rsidRPr="00000000" w14:paraId="0000001A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Telefone(s) para contato: 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leader="none" w:pos="9955"/>
        </w:tabs>
        <w:spacing w:after="0" w:before="134" w:lineRule="auto"/>
        <w:ind w:right="953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ser a expressão da verdade, assino esta declaração.</w:t>
      </w:r>
    </w:p>
    <w:p w:rsidR="00000000" w:rsidDel="00000000" w:rsidP="00000000" w:rsidRDefault="00000000" w:rsidRPr="00000000" w14:paraId="0000001D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de que prestar informações falsas relativas às exigências estabelecidas quanto a esta declaração incorre em, além da penalização prevista em lei, desclassificação do edital e a eventual necessidade de restituição dos valores recebidos, o que poderá acontecer a qualquer tempo.</w:t>
      </w:r>
    </w:p>
    <w:p w:rsidR="00000000" w:rsidDel="00000000" w:rsidP="00000000" w:rsidRDefault="00000000" w:rsidRPr="00000000" w14:paraId="0000001F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Data: ________________, ____ de ______________ de 20___.</w:t>
      </w:r>
    </w:p>
    <w:p w:rsidR="00000000" w:rsidDel="00000000" w:rsidP="00000000" w:rsidRDefault="00000000" w:rsidRPr="00000000" w14:paraId="00000021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Assinatura: ___________________________</w:t>
      </w:r>
    </w:p>
    <w:p w:rsidR="00000000" w:rsidDel="00000000" w:rsidP="00000000" w:rsidRDefault="00000000" w:rsidRPr="00000000" w14:paraId="00000023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Assinatura, devidamente identificada, de 02 (duas) Lideranças  diferentes</w:t>
      </w:r>
    </w:p>
    <w:p w:rsidR="00000000" w:rsidDel="00000000" w:rsidP="00000000" w:rsidRDefault="00000000" w:rsidRPr="00000000" w14:paraId="00000025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                                    </w:t>
      </w:r>
    </w:p>
    <w:p w:rsidR="00000000" w:rsidDel="00000000" w:rsidP="00000000" w:rsidRDefault="00000000" w:rsidRPr="00000000" w14:paraId="0000002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da Liderança 1</w:t>
      </w:r>
    </w:p>
    <w:p w:rsidR="00000000" w:rsidDel="00000000" w:rsidP="00000000" w:rsidRDefault="00000000" w:rsidRPr="00000000" w14:paraId="0000002A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2C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legível da Liderança  1                        </w:t>
      </w:r>
    </w:p>
    <w:p w:rsidR="00000000" w:rsidDel="00000000" w:rsidP="00000000" w:rsidRDefault="00000000" w:rsidRPr="00000000" w14:paraId="0000002D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30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Nº da Cédula de Identidade da Liderança 1        </w:t>
      </w:r>
    </w:p>
    <w:p w:rsidR="00000000" w:rsidDel="00000000" w:rsidP="00000000" w:rsidRDefault="00000000" w:rsidRPr="00000000" w14:paraId="00000031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                                    </w:t>
      </w:r>
    </w:p>
    <w:p w:rsidR="00000000" w:rsidDel="00000000" w:rsidP="00000000" w:rsidRDefault="00000000" w:rsidRPr="00000000" w14:paraId="0000003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da Liderança 2</w:t>
      </w:r>
    </w:p>
    <w:p w:rsidR="00000000" w:rsidDel="00000000" w:rsidP="00000000" w:rsidRDefault="00000000" w:rsidRPr="00000000" w14:paraId="0000003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3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legível da Liderança  2                        </w:t>
      </w:r>
    </w:p>
    <w:p w:rsidR="00000000" w:rsidDel="00000000" w:rsidP="00000000" w:rsidRDefault="00000000" w:rsidRPr="00000000" w14:paraId="0000003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39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Nº da Cédula de Identidade da Liderança  2    </w:t>
      </w:r>
    </w:p>
    <w:p w:rsidR="00000000" w:rsidDel="00000000" w:rsidP="00000000" w:rsidRDefault="00000000" w:rsidRPr="00000000" w14:paraId="0000003A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3705"/>
        </w:tabs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3E">
      <w:pPr>
        <w:spacing w:after="120" w:before="120" w:line="33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20" w:before="120" w:line="336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93395960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Processo eletrônico nº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  <w:qFormat w:val="1"/>
    <w:rsid w:val="00B9342C"/>
    <w:rPr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aliases w:val=" Char"/>
    <w:basedOn w:val="Normal"/>
    <w:link w:val="TtuloCarter"/>
    <w:uiPriority w:val="10"/>
    <w:qFormat w:val="1"/>
    <w:rsid w:val="00B9342C"/>
    <w:pPr>
      <w:spacing w:after="0" w:line="240" w:lineRule="auto"/>
      <w:jc w:val="center"/>
    </w:pPr>
    <w:rPr>
      <w:rFonts w:ascii="Times New Roman" w:eastAsia="Times New Roman" w:hAnsi="Times New Roman"/>
      <w:b w:val="1"/>
      <w:sz w:val="28"/>
      <w:szCs w:val="20"/>
      <w:lang w:eastAsia="pt-BR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bealho">
    <w:name w:val="header"/>
    <w:basedOn w:val="Normal"/>
    <w:link w:val="Cabealho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B9342C"/>
  </w:style>
  <w:style w:type="paragraph" w:styleId="Rodap">
    <w:name w:val="footer"/>
    <w:basedOn w:val="Normal"/>
    <w:link w:val="Rodap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B9342C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arter" w:customStyle="1">
    <w:name w:val="Texto de balão Caráter"/>
    <w:link w:val="Textodebalo"/>
    <w:uiPriority w:val="99"/>
    <w:semiHidden w:val="1"/>
    <w:rsid w:val="00B9342C"/>
    <w:rPr>
      <w:rFonts w:ascii="Tahoma" w:cs="Tahoma" w:hAnsi="Tahoma"/>
      <w:sz w:val="16"/>
      <w:szCs w:val="16"/>
    </w:rPr>
  </w:style>
  <w:style w:type="character" w:styleId="TtuloCarter" w:customStyle="1">
    <w:name w:val="Título Caráter"/>
    <w:aliases w:val=" Char Caráter"/>
    <w:link w:val="Ttulo"/>
    <w:rsid w:val="00B9342C"/>
    <w:rPr>
      <w:rFonts w:ascii="Times New Roman" w:cs="Times New Roman" w:eastAsia="Times New Roman" w:hAnsi="Times New Roman"/>
      <w:b w:val="1"/>
      <w:sz w:val="28"/>
      <w:szCs w:val="20"/>
      <w:lang w:eastAsia="pt-BR"/>
    </w:rPr>
  </w:style>
  <w:style w:type="character" w:styleId="EstiloDeEmail23" w:customStyle="1">
    <w:name w:val="EstiloDeEmail23"/>
    <w:semiHidden w:val="1"/>
    <w:rsid w:val="00B9342C"/>
    <w:rPr>
      <w:rFonts w:ascii="Arial" w:cs="Arial" w:hAnsi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9524B2"/>
    <w:pPr>
      <w:widowControl w:val="0"/>
    </w:pPr>
    <w:rPr>
      <w:rFonts w:ascii="Arial" w:cs="Arial" w:eastAsia="Arial" w:hAnsi="Arial"/>
      <w:color w:val="000000"/>
    </w:rPr>
  </w:style>
  <w:style w:type="character" w:styleId="Normal1Char" w:customStyle="1">
    <w:name w:val="Normal1 Char"/>
    <w:basedOn w:val="Tipodeletrapredefinidodopargrafo"/>
    <w:link w:val="Normal1"/>
    <w:rsid w:val="009524B2"/>
    <w:rPr>
      <w:rFonts w:ascii="Arial" w:cs="Arial" w:eastAsia="Arial" w:hAnsi="Arial"/>
      <w:color w:val="000000"/>
      <w:sz w:val="22"/>
      <w:szCs w:val="2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4WOYh8tN/YXs48NQdSY9MsTJwQ==">CgMxLjA4AHIhMUF3MW5vUGRzcWJtUVUtY1RGQjh1bWtaRHI2VGFLRnFZ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2025-03-18T15:16:00Z</dcterms:created>
  <dc:creator>Erica Vaz de Oliveira Neiva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